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00" w:before="3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ind w:left="1322" w:right="0" w:hanging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>
                <wp:extent cx="832485" cy="37846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31960" cy="37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65.45pt;height:29.7pt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220" w:before="16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47" w:before="31" w:after="0"/>
        <w:ind w:left="285" w:right="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181818"/>
          <w:spacing w:val="0"/>
          <w:w w:val="100"/>
          <w:position w:val="0"/>
          <w:sz w:val="22"/>
          <w:szCs w:val="22"/>
        </w:rPr>
        <w:t xml:space="preserve">Civico </w:t>
      </w:r>
      <w:r>
        <w:rPr>
          <w:rFonts w:eastAsia="Times New Roman" w:cs="Times New Roman" w:ascii="Times New Roman" w:hAnsi="Times New Roman"/>
          <w:color w:val="181818"/>
          <w:spacing w:val="10"/>
          <w:w w:val="100"/>
          <w:positio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161616"/>
          <w:spacing w:val="0"/>
          <w:w w:val="100"/>
          <w:position w:val="0"/>
          <w:sz w:val="22"/>
          <w:szCs w:val="22"/>
        </w:rPr>
        <w:t>Di</w:t>
      </w:r>
      <w:r>
        <w:rPr>
          <w:rFonts w:eastAsia="Times New Roman" w:cs="Times New Roman" w:ascii="Times New Roman" w:hAnsi="Times New Roman"/>
          <w:color w:val="161616"/>
          <w:spacing w:val="27"/>
          <w:w w:val="100"/>
          <w:positio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181818"/>
          <w:spacing w:val="0"/>
          <w:w w:val="110"/>
          <w:position w:val="0"/>
          <w:sz w:val="22"/>
          <w:szCs w:val="22"/>
        </w:rPr>
        <w:t xml:space="preserve">Cristina </w:t>
      </w:r>
      <w:r>
        <w:rPr>
          <w:rFonts w:eastAsia="Times New Roman" w:cs="Times New Roman" w:ascii="Times New Roman" w:hAnsi="Times New Roman"/>
          <w:color w:val="161616"/>
          <w:spacing w:val="0"/>
          <w:w w:val="110"/>
          <w:position w:val="0"/>
          <w:sz w:val="22"/>
          <w:szCs w:val="22"/>
        </w:rPr>
        <w:t>Benfratelli</w:t>
      </w:r>
    </w:p>
    <w:p>
      <w:pPr>
        <w:pStyle w:val="Normal"/>
        <w:spacing w:lineRule="exact" w:line="127" w:before="0" w:after="0"/>
        <w:ind w:left="261" w:right="0" w:hanging="0"/>
        <w:jc w:val="left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color w:val="5D5D5D"/>
          <w:spacing w:val="0"/>
          <w:w w:val="93"/>
          <w:sz w:val="13"/>
          <w:szCs w:val="13"/>
        </w:rPr>
        <w:t>Azienda</w:t>
      </w:r>
      <w:r>
        <w:rPr>
          <w:rFonts w:eastAsia="Arial" w:cs="Arial" w:ascii="Arial" w:hAnsi="Arial"/>
          <w:color w:val="5D5D5D"/>
          <w:spacing w:val="6"/>
          <w:w w:val="93"/>
          <w:sz w:val="13"/>
          <w:szCs w:val="13"/>
        </w:rPr>
        <w:t xml:space="preserve"> </w:t>
      </w:r>
      <w:r>
        <w:rPr>
          <w:rFonts w:eastAsia="Arial" w:cs="Arial" w:ascii="Arial" w:hAnsi="Arial"/>
          <w:color w:val="444444"/>
          <w:spacing w:val="0"/>
          <w:w w:val="100"/>
          <w:sz w:val="13"/>
          <w:szCs w:val="13"/>
        </w:rPr>
        <w:t xml:space="preserve">di </w:t>
      </w:r>
      <w:r>
        <w:rPr>
          <w:rFonts w:eastAsia="Arial" w:cs="Arial" w:ascii="Arial" w:hAnsi="Arial"/>
          <w:color w:val="424242"/>
          <w:spacing w:val="0"/>
          <w:w w:val="96"/>
          <w:sz w:val="13"/>
          <w:szCs w:val="13"/>
        </w:rPr>
        <w:t xml:space="preserve">Rilievo </w:t>
      </w:r>
      <w:r>
        <w:rPr>
          <w:rFonts w:eastAsia="Arial" w:cs="Arial" w:ascii="Arial" w:hAnsi="Arial"/>
          <w:color w:val="505050"/>
          <w:spacing w:val="0"/>
          <w:w w:val="96"/>
          <w:sz w:val="13"/>
          <w:szCs w:val="13"/>
        </w:rPr>
        <w:t>Nazionale</w:t>
      </w:r>
      <w:r>
        <w:rPr>
          <w:rFonts w:eastAsia="Arial" w:cs="Arial" w:ascii="Arial" w:hAnsi="Arial"/>
          <w:color w:val="505050"/>
          <w:spacing w:val="1"/>
          <w:w w:val="96"/>
          <w:sz w:val="13"/>
          <w:szCs w:val="13"/>
        </w:rPr>
        <w:t xml:space="preserve"> </w:t>
      </w:r>
      <w:r>
        <w:rPr>
          <w:rFonts w:eastAsia="Arial" w:cs="Arial" w:ascii="Arial" w:hAnsi="Arial"/>
          <w:color w:val="464646"/>
          <w:spacing w:val="0"/>
          <w:w w:val="96"/>
          <w:sz w:val="13"/>
          <w:szCs w:val="13"/>
        </w:rPr>
        <w:t xml:space="preserve">ad </w:t>
      </w:r>
      <w:r>
        <w:rPr>
          <w:rFonts w:eastAsia="Arial" w:cs="Arial" w:ascii="Arial" w:hAnsi="Arial"/>
          <w:color w:val="9A9A9A"/>
          <w:spacing w:val="0"/>
          <w:w w:val="100"/>
          <w:sz w:val="13"/>
          <w:szCs w:val="13"/>
        </w:rPr>
        <w:t xml:space="preserve">Alta </w:t>
      </w:r>
      <w:r>
        <w:rPr>
          <w:rFonts w:eastAsia="Arial" w:cs="Arial" w:ascii="Arial" w:hAnsi="Arial"/>
          <w:color w:val="181818"/>
          <w:spacing w:val="0"/>
          <w:w w:val="100"/>
          <w:sz w:val="13"/>
          <w:szCs w:val="13"/>
        </w:rPr>
        <w:t>Specializzazione</w:t>
      </w:r>
    </w:p>
    <w:p>
      <w:pPr>
        <w:pStyle w:val="Normal"/>
        <w:spacing w:lineRule="exact" w:line="100" w:before="1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35" w:before="0" w:after="0"/>
        <w:ind w:left="141" w:right="6536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181818"/>
          <w:spacing w:val="0"/>
          <w:w w:val="98"/>
          <w:sz w:val="22"/>
          <w:szCs w:val="22"/>
        </w:rPr>
        <w:t xml:space="preserve">AZIENDA </w:t>
      </w:r>
      <w:r>
        <w:rPr>
          <w:rFonts w:eastAsia="Arial" w:cs="Arial" w:ascii="Arial" w:hAnsi="Arial"/>
          <w:color w:val="161616"/>
          <w:spacing w:val="0"/>
          <w:w w:val="100"/>
          <w:sz w:val="22"/>
          <w:szCs w:val="22"/>
        </w:rPr>
        <w:t xml:space="preserve">OSPEDALIERA DI RILIEVO NAZIONALE E </w:t>
      </w:r>
      <w:r>
        <w:rPr>
          <w:rFonts w:eastAsia="Arial" w:cs="Arial" w:ascii="Arial" w:hAnsi="Arial"/>
          <w:color w:val="151515"/>
          <w:spacing w:val="0"/>
          <w:w w:val="100"/>
          <w:sz w:val="22"/>
          <w:szCs w:val="22"/>
        </w:rPr>
        <w:t xml:space="preserve">DI </w:t>
      </w:r>
      <w:r>
        <w:rPr>
          <w:rFonts w:eastAsia="Arial" w:cs="Arial" w:ascii="Arial" w:hAnsi="Arial"/>
          <w:color w:val="131313"/>
          <w:spacing w:val="0"/>
          <w:w w:val="92"/>
          <w:sz w:val="22"/>
          <w:szCs w:val="22"/>
        </w:rPr>
        <w:t xml:space="preserve">ALTA </w:t>
      </w:r>
      <w:r>
        <w:rPr>
          <w:rFonts w:eastAsia="Arial" w:cs="Arial" w:ascii="Arial" w:hAnsi="Arial"/>
          <w:color w:val="161616"/>
          <w:spacing w:val="0"/>
          <w:w w:val="100"/>
          <w:sz w:val="22"/>
          <w:szCs w:val="22"/>
        </w:rPr>
        <w:t>SPECIALIZZAZIONE</w:t>
      </w:r>
    </w:p>
    <w:p>
      <w:pPr>
        <w:pStyle w:val="Normal"/>
        <w:tabs>
          <w:tab w:val="left" w:pos="6320" w:leader="none"/>
        </w:tabs>
        <w:spacing w:lineRule="exact" w:line="260" w:before="0" w:after="0"/>
        <w:ind w:left="141" w:right="0" w:hanging="0"/>
        <w:jc w:val="left"/>
        <w:rPr/>
      </w:pPr>
      <w:r>
        <w:rPr>
          <w:rFonts w:eastAsia="Arial" w:cs="Arial" w:ascii="Arial" w:hAnsi="Arial"/>
          <w:color w:val="131313"/>
          <w:spacing w:val="0"/>
          <w:w w:val="100"/>
          <w:sz w:val="22"/>
          <w:szCs w:val="22"/>
        </w:rPr>
        <w:t xml:space="preserve">Unità </w:t>
      </w:r>
      <w:r>
        <w:rPr>
          <w:rFonts w:eastAsia="Arial" w:cs="Arial" w:ascii="Arial" w:hAnsi="Arial"/>
          <w:color w:val="161616"/>
          <w:spacing w:val="0"/>
          <w:w w:val="100"/>
          <w:sz w:val="22"/>
          <w:szCs w:val="22"/>
        </w:rPr>
        <w:t xml:space="preserve">Operativa </w:t>
      </w:r>
      <w:r>
        <w:rPr>
          <w:rFonts w:eastAsia="Arial" w:cs="Arial" w:ascii="Arial" w:hAnsi="Arial"/>
          <w:color w:val="151515"/>
          <w:spacing w:val="0"/>
          <w:w w:val="100"/>
          <w:sz w:val="22"/>
          <w:szCs w:val="22"/>
        </w:rPr>
        <w:t xml:space="preserve">Rinnovo </w:t>
      </w:r>
      <w:r>
        <w:rPr>
          <w:rFonts w:eastAsia="Arial" w:cs="Arial" w:ascii="Arial" w:hAnsi="Arial"/>
          <w:color w:val="161616"/>
          <w:spacing w:val="0"/>
          <w:w w:val="100"/>
          <w:sz w:val="22"/>
          <w:szCs w:val="22"/>
        </w:rPr>
        <w:t>Tecnologico</w:t>
        <w:tab/>
      </w:r>
      <w:r>
        <w:rPr>
          <w:rFonts w:eastAsia="Arial" w:cs="Arial" w:ascii="Arial" w:hAnsi="Arial"/>
          <w:color w:val="161616"/>
          <w:spacing w:val="0"/>
          <w:w w:val="100"/>
          <w:position w:val="0"/>
          <w:sz w:val="22"/>
          <w:szCs w:val="22"/>
        </w:rPr>
        <w:t xml:space="preserve">Palermo </w:t>
      </w:r>
      <w:r>
        <w:rPr>
          <w:rFonts w:eastAsia="Arial" w:cs="Arial" w:ascii="Arial" w:hAnsi="Arial"/>
          <w:color w:val="151515"/>
          <w:spacing w:val="0"/>
          <w:w w:val="100"/>
          <w:position w:val="0"/>
          <w:sz w:val="22"/>
          <w:szCs w:val="22"/>
        </w:rPr>
        <w:t>Ii,</w:t>
      </w:r>
      <w:r>
        <w:rPr>
          <w:rFonts w:eastAsia="Arial" w:cs="Arial" w:ascii="Arial" w:hAnsi="Arial"/>
          <w:color w:val="151515"/>
          <w:spacing w:val="6"/>
          <w:w w:val="100"/>
          <w:position w:val="0"/>
          <w:sz w:val="22"/>
          <w:szCs w:val="22"/>
        </w:rPr>
        <w:t xml:space="preserve"> </w:t>
      </w:r>
      <w:r>
        <w:rPr>
          <w:rFonts w:eastAsia="Arial" w:cs="Arial" w:ascii="Arial" w:hAnsi="Arial"/>
          <w:color w:val="151515"/>
          <w:spacing w:val="6"/>
          <w:w w:val="100"/>
          <w:position w:val="0"/>
          <w:sz w:val="22"/>
          <w:szCs w:val="22"/>
        </w:rPr>
        <w:t>02/03/</w:t>
      </w:r>
      <w:r>
        <w:rPr>
          <w:rFonts w:eastAsia="Arial" w:cs="Arial" w:ascii="Arial" w:hAnsi="Arial"/>
          <w:color w:val="151515"/>
          <w:spacing w:val="0"/>
          <w:w w:val="100"/>
          <w:position w:val="0"/>
          <w:sz w:val="22"/>
          <w:szCs w:val="22"/>
        </w:rPr>
        <w:t>2017</w:t>
      </w:r>
    </w:p>
    <w:p>
      <w:pPr>
        <w:pStyle w:val="Normal"/>
        <w:spacing w:lineRule="exact" w:line="249" w:before="0" w:after="0"/>
        <w:ind w:left="126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757575"/>
          <w:spacing w:val="0"/>
          <w:w w:val="100"/>
          <w:sz w:val="22"/>
          <w:szCs w:val="22"/>
        </w:rPr>
        <w:t xml:space="preserve">\ </w:t>
      </w:r>
      <w:r>
        <w:rPr>
          <w:rFonts w:eastAsia="Arial" w:cs="Arial" w:ascii="Arial" w:hAnsi="Arial"/>
          <w:color w:val="181818"/>
          <w:spacing w:val="0"/>
          <w:w w:val="100"/>
          <w:sz w:val="22"/>
          <w:szCs w:val="22"/>
        </w:rPr>
        <w:t xml:space="preserve">Impianti </w:t>
      </w:r>
      <w:r>
        <w:rPr>
          <w:rFonts w:eastAsia="Arial" w:cs="Arial" w:ascii="Arial" w:hAnsi="Arial"/>
          <w:color w:val="151515"/>
          <w:spacing w:val="0"/>
          <w:w w:val="100"/>
          <w:sz w:val="22"/>
          <w:szCs w:val="22"/>
        </w:rPr>
        <w:t xml:space="preserve">ed </w:t>
      </w:r>
      <w:r>
        <w:rPr>
          <w:rFonts w:eastAsia="Arial" w:cs="Arial" w:ascii="Arial" w:hAnsi="Arial"/>
          <w:color w:val="181818"/>
          <w:spacing w:val="0"/>
          <w:w w:val="100"/>
          <w:sz w:val="22"/>
          <w:szCs w:val="22"/>
        </w:rPr>
        <w:t>Attrezzature</w:t>
      </w:r>
    </w:p>
    <w:p>
      <w:pPr>
        <w:pStyle w:val="Normal"/>
        <w:tabs>
          <w:tab w:val="left" w:pos="6300" w:leader="none"/>
        </w:tabs>
        <w:spacing w:lineRule="auto" w:line="240" w:before="2" w:after="0"/>
        <w:ind w:left="141" w:right="0" w:hanging="0"/>
        <w:jc w:val="left"/>
        <w:rPr/>
      </w:pPr>
      <w:r>
        <w:rPr>
          <w:rFonts w:eastAsia="Arial" w:cs="Arial" w:ascii="Arial" w:hAnsi="Arial"/>
          <w:color w:val="161616"/>
          <w:spacing w:val="0"/>
          <w:w w:val="100"/>
          <w:sz w:val="22"/>
          <w:szCs w:val="22"/>
        </w:rPr>
        <w:t xml:space="preserve">Piazza </w:t>
      </w:r>
      <w:r>
        <w:rPr>
          <w:rFonts w:eastAsia="Arial" w:cs="Arial" w:ascii="Arial" w:hAnsi="Arial"/>
          <w:color w:val="151515"/>
          <w:spacing w:val="0"/>
          <w:w w:val="100"/>
          <w:sz w:val="22"/>
          <w:szCs w:val="22"/>
        </w:rPr>
        <w:t xml:space="preserve">Nicola </w:t>
      </w:r>
      <w:r>
        <w:rPr>
          <w:rFonts w:eastAsia="Arial" w:cs="Arial" w:ascii="Arial" w:hAnsi="Arial"/>
          <w:color w:val="181818"/>
          <w:spacing w:val="0"/>
          <w:w w:val="100"/>
          <w:sz w:val="22"/>
          <w:szCs w:val="22"/>
        </w:rPr>
        <w:t xml:space="preserve">Leotta </w:t>
      </w:r>
      <w:r>
        <w:rPr>
          <w:rFonts w:eastAsia="Arial" w:cs="Arial" w:ascii="Arial" w:hAnsi="Arial"/>
          <w:color w:val="151515"/>
          <w:spacing w:val="0"/>
          <w:w w:val="100"/>
          <w:sz w:val="22"/>
          <w:szCs w:val="22"/>
        </w:rPr>
        <w:t>n.</w:t>
      </w:r>
      <w:r>
        <w:rPr>
          <w:rFonts w:eastAsia="Arial" w:cs="Arial" w:ascii="Arial" w:hAnsi="Arial"/>
          <w:color w:val="151515"/>
          <w:spacing w:val="2"/>
          <w:w w:val="100"/>
          <w:sz w:val="22"/>
          <w:szCs w:val="22"/>
        </w:rPr>
        <w:t xml:space="preserve"> </w:t>
      </w:r>
      <w:r>
        <w:rPr>
          <w:rFonts w:eastAsia="Arial" w:cs="Arial" w:ascii="Arial" w:hAnsi="Arial"/>
          <w:color w:val="0E0E0E"/>
          <w:spacing w:val="0"/>
          <w:w w:val="100"/>
          <w:sz w:val="22"/>
          <w:szCs w:val="22"/>
        </w:rPr>
        <w:t xml:space="preserve">4 </w:t>
        <w:tab/>
      </w:r>
    </w:p>
    <w:p>
      <w:pPr>
        <w:pStyle w:val="Normal"/>
        <w:spacing w:lineRule="exact" w:line="250" w:before="0" w:after="0"/>
        <w:ind w:left="131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131313"/>
          <w:spacing w:val="0"/>
          <w:w w:val="100"/>
          <w:sz w:val="22"/>
          <w:szCs w:val="22"/>
        </w:rPr>
        <w:t xml:space="preserve">90127 </w:t>
      </w:r>
      <w:r>
        <w:rPr>
          <w:rFonts w:eastAsia="Arial" w:cs="Arial" w:ascii="Arial" w:hAnsi="Arial"/>
          <w:color w:val="161616"/>
          <w:spacing w:val="0"/>
          <w:w w:val="100"/>
          <w:sz w:val="22"/>
          <w:szCs w:val="22"/>
        </w:rPr>
        <w:t>Palermo</w:t>
      </w:r>
    </w:p>
    <w:p>
      <w:pPr>
        <w:pStyle w:val="Normal"/>
        <w:spacing w:lineRule="exact" w:line="251" w:before="0" w:after="0"/>
        <w:ind w:left="126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181818"/>
          <w:spacing w:val="0"/>
          <w:w w:val="96"/>
          <w:sz w:val="22"/>
          <w:szCs w:val="22"/>
        </w:rPr>
        <w:t>Telefono:</w:t>
      </w:r>
      <w:r>
        <w:rPr>
          <w:rFonts w:eastAsia="Arial" w:cs="Arial" w:ascii="Arial" w:hAnsi="Arial"/>
          <w:color w:val="181818"/>
          <w:spacing w:val="3"/>
          <w:w w:val="96"/>
          <w:sz w:val="22"/>
          <w:szCs w:val="22"/>
        </w:rPr>
        <w:t xml:space="preserve"> </w:t>
      </w:r>
      <w:r>
        <w:rPr>
          <w:rFonts w:eastAsia="Arial" w:cs="Arial" w:ascii="Arial" w:hAnsi="Arial"/>
          <w:color w:val="131313"/>
          <w:spacing w:val="0"/>
          <w:w w:val="100"/>
          <w:sz w:val="22"/>
          <w:szCs w:val="22"/>
        </w:rPr>
        <w:t>091-</w:t>
      </w:r>
      <w:r>
        <w:rPr>
          <w:rFonts w:eastAsia="Arial" w:cs="Arial" w:ascii="Arial" w:hAnsi="Arial"/>
          <w:color w:val="131313"/>
          <w:spacing w:val="3"/>
          <w:w w:val="100"/>
          <w:sz w:val="22"/>
          <w:szCs w:val="22"/>
        </w:rPr>
        <w:t xml:space="preserve"> </w:t>
      </w:r>
      <w:r>
        <w:rPr>
          <w:rFonts w:eastAsia="Arial" w:cs="Arial" w:ascii="Arial" w:hAnsi="Arial"/>
          <w:color w:val="1A1A1A"/>
          <w:spacing w:val="0"/>
          <w:w w:val="100"/>
          <w:sz w:val="22"/>
          <w:szCs w:val="22"/>
        </w:rPr>
        <w:t>6662241/401</w:t>
      </w:r>
    </w:p>
    <w:p>
      <w:pPr>
        <w:pStyle w:val="Normal"/>
        <w:spacing w:lineRule="exact" w:line="240" w:before="26" w:after="0"/>
        <w:ind w:left="122" w:right="7399" w:firstLine="14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131313"/>
          <w:spacing w:val="0"/>
          <w:w w:val="100"/>
          <w:position w:val="1"/>
          <w:sz w:val="22"/>
          <w:szCs w:val="22"/>
        </w:rPr>
        <w:t xml:space="preserve">Fax: </w:t>
      </w:r>
      <w:r>
        <w:rPr>
          <w:rFonts w:eastAsia="Arial" w:cs="Arial" w:ascii="Arial" w:hAnsi="Arial"/>
          <w:color w:val="161616"/>
          <w:spacing w:val="0"/>
          <w:w w:val="100"/>
          <w:position w:val="1"/>
          <w:sz w:val="22"/>
          <w:szCs w:val="22"/>
        </w:rPr>
        <w:t xml:space="preserve">091 </w:t>
      </w:r>
      <w:r>
        <w:rPr>
          <w:rFonts w:eastAsia="Arial" w:cs="Arial" w:ascii="Arial" w:hAnsi="Arial"/>
          <w:color w:val="161616"/>
          <w:spacing w:val="0"/>
          <w:w w:val="178"/>
          <w:sz w:val="7"/>
          <w:szCs w:val="7"/>
        </w:rPr>
        <w:t xml:space="preserve">— </w:t>
      </w:r>
      <w:r>
        <w:rPr>
          <w:rFonts w:eastAsia="Arial" w:cs="Arial" w:ascii="Arial" w:hAnsi="Arial"/>
          <w:color w:val="161616"/>
          <w:spacing w:val="3"/>
          <w:w w:val="178"/>
          <w:sz w:val="7"/>
          <w:szCs w:val="7"/>
        </w:rPr>
        <w:t xml:space="preserve"> </w:t>
      </w:r>
      <w:r>
        <w:rPr>
          <w:rFonts w:eastAsia="Arial" w:cs="Arial" w:ascii="Arial" w:hAnsi="Arial"/>
          <w:color w:val="181818"/>
          <w:spacing w:val="0"/>
          <w:w w:val="100"/>
          <w:position w:val="1"/>
          <w:sz w:val="22"/>
          <w:szCs w:val="22"/>
        </w:rPr>
        <w:t xml:space="preserve">6662301 </w:t>
      </w:r>
      <w:r>
        <w:rPr>
          <w:rFonts w:eastAsia="Arial" w:cs="Arial" w:ascii="Arial" w:hAnsi="Arial"/>
          <w:color w:val="151515"/>
          <w:spacing w:val="0"/>
          <w:w w:val="98"/>
          <w:sz w:val="22"/>
          <w:szCs w:val="22"/>
        </w:rPr>
        <w:t>www.arnascivico</w:t>
      </w:r>
      <w:r>
        <w:rPr>
          <w:rFonts w:eastAsia="Arial" w:cs="Arial" w:ascii="Arial" w:hAnsi="Arial"/>
          <w:color w:val="151515"/>
          <w:spacing w:val="0"/>
          <w:w w:val="100"/>
          <w:sz w:val="22"/>
          <w:szCs w:val="22"/>
        </w:rPr>
        <w:t xml:space="preserve"> </w:t>
      </w:r>
      <w:r>
        <w:rPr>
          <w:rFonts w:eastAsia="Arial" w:cs="Arial" w:ascii="Arial" w:hAnsi="Arial"/>
          <w:color w:val="070707"/>
          <w:spacing w:val="0"/>
          <w:w w:val="273"/>
          <w:sz w:val="7"/>
          <w:szCs w:val="7"/>
        </w:rPr>
        <w:t>.</w:t>
      </w:r>
      <w:r>
        <w:rPr>
          <w:rFonts w:eastAsia="Arial" w:cs="Arial" w:ascii="Arial" w:hAnsi="Arial"/>
          <w:color w:val="161616"/>
          <w:spacing w:val="0"/>
          <w:w w:val="102"/>
          <w:sz w:val="22"/>
          <w:szCs w:val="22"/>
        </w:rPr>
        <w:t>it</w:t>
      </w:r>
    </w:p>
    <w:p>
      <w:pPr>
        <w:pStyle w:val="Normal"/>
        <w:spacing w:lineRule="auto" w:line="240" w:before="0" w:after="0"/>
        <w:ind w:left="131" w:right="0" w:hanging="0"/>
        <w:jc w:val="left"/>
        <w:rPr/>
      </w:pPr>
      <w:r>
        <w:rPr>
          <w:rFonts w:eastAsia="Arial" w:cs="Arial" w:ascii="Arial" w:hAnsi="Arial"/>
          <w:color w:val="131313"/>
          <w:spacing w:val="0"/>
          <w:w w:val="100"/>
          <w:sz w:val="22"/>
          <w:szCs w:val="22"/>
        </w:rPr>
        <w:t xml:space="preserve">E-mail: </w:t>
      </w:r>
      <w:hyperlink r:id="rId4">
        <w:r>
          <w:rPr>
            <w:rStyle w:val="CollegamentoInternet"/>
            <w:rFonts w:eastAsia="Arial" w:cs="Arial" w:ascii="Arial" w:hAnsi="Arial"/>
            <w:color w:val="151515"/>
            <w:spacing w:val="0"/>
            <w:w w:val="100"/>
            <w:sz w:val="22"/>
            <w:szCs w:val="22"/>
          </w:rPr>
          <w:t>Contocapftale@arnascivico.it</w:t>
        </w:r>
      </w:hyperlink>
    </w:p>
    <w:p>
      <w:pPr>
        <w:pStyle w:val="Normal"/>
        <w:spacing w:lineRule="exact" w:line="250" w:before="0" w:after="0"/>
        <w:ind w:left="136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5B5B5B"/>
          <w:spacing w:val="0"/>
          <w:w w:val="91"/>
          <w:sz w:val="22"/>
          <w:szCs w:val="22"/>
        </w:rPr>
        <w:t>P.IVA</w:t>
      </w:r>
      <w:r>
        <w:rPr>
          <w:rFonts w:eastAsia="Arial" w:cs="Arial" w:ascii="Arial" w:hAnsi="Arial"/>
          <w:color w:val="5B5B5B"/>
          <w:spacing w:val="11"/>
          <w:w w:val="91"/>
          <w:sz w:val="22"/>
          <w:szCs w:val="22"/>
        </w:rPr>
        <w:t xml:space="preserve"> </w:t>
      </w:r>
      <w:r>
        <w:rPr>
          <w:rFonts w:eastAsia="Arial" w:cs="Arial" w:ascii="Arial" w:hAnsi="Arial"/>
          <w:color w:val="545454"/>
          <w:spacing w:val="0"/>
          <w:w w:val="100"/>
          <w:sz w:val="22"/>
          <w:szCs w:val="22"/>
        </w:rPr>
        <w:t>058417708283</w:t>
      </w:r>
    </w:p>
    <w:p>
      <w:pPr>
        <w:pStyle w:val="Normal"/>
        <w:spacing w:lineRule="exact" w:line="110" w:before="8" w:after="0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8" w:before="0" w:after="0"/>
        <w:ind w:left="5195" w:right="0" w:hanging="0"/>
        <w:jc w:val="left"/>
        <w:rPr>
          <w:rFonts w:ascii="Arial" w:hAnsi="Arial" w:eastAsia="Arial" w:cs="Arial"/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708025</wp:posOffset>
                </wp:positionH>
                <wp:positionV relativeFrom="paragraph">
                  <wp:posOffset>639445</wp:posOffset>
                </wp:positionV>
                <wp:extent cx="5959475" cy="3543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720" cy="353520"/>
                        </a:xfrm>
                      </wpg:grpSpPr>
                      <wpg:grpSp>
                        <wpg:cNvGrpSpPr/>
                        <wpg:grpSpPr>
                          <a:xfrm>
                            <a:off x="0" y="4320"/>
                            <a:ext cx="5958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95872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2b282f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349920"/>
                            <a:ext cx="5958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95872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2b282f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960" y="0"/>
                            <a:ext cx="0" cy="35352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35352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2b282f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53680" y="0"/>
                            <a:ext cx="0" cy="35352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35352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2b282f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5.75pt;margin-top:50.35pt;width:469.15pt;height:27.8pt" coordorigin="1115,1007" coordsize="9383,556">
                <v:group id="shape_0" style="position:absolute;left:1115;top:1014;width:9383;height:0">
                  <v:line id="shape_0" from="1115,1014" to="10498,1014" stroked="t" style="position:absolute;mso-position-horizontal-relative:page">
                    <v:stroke color="#2b282f" weight="10080" joinstyle="round" endcap="flat"/>
                    <v:fill on="false" o:detectmouseclick="t"/>
                  </v:line>
                </v:group>
                <v:group id="shape_0" style="position:absolute;left:1115;top:1558;width:9383;height:0">
                  <v:line id="shape_0" from="1115,1558" to="10498,1558" stroked="t" style="position:absolute;mso-position-horizontal-relative:page">
                    <v:stroke color="#2b282f" weight="10080" joinstyle="round" endcap="flat"/>
                    <v:fill on="false" o:detectmouseclick="t"/>
                  </v:line>
                </v:group>
                <v:group id="shape_0" style="position:absolute;left:1121;top:1007;width:0;height:556">
                  <v:line id="shape_0" from="1121,1007" to="1121,1563" stroked="t" style="position:absolute;flip:y;mso-position-horizontal-relative:page">
                    <v:stroke color="#2b282f" weight="10080" joinstyle="round" endcap="flat"/>
                    <v:fill on="false" o:detectmouseclick="t"/>
                  </v:line>
                </v:group>
                <v:group id="shape_0" style="position:absolute;left:10491;top:1007;width:0;height:556">
                  <v:line id="shape_0" from="10491,1007" to="10491,1563" stroked="t" style="position:absolute;flip:y;mso-position-horizontal-relative:page">
                    <v:stroke color="#2b282f" weight="10080" joinstyle="round" endcap="flat"/>
                    <v:fill on="false" o:detectmouseclick="t"/>
                  </v:line>
                </v:group>
              </v:group>
            </w:pict>
          </mc:Fallback>
        </mc:AlternateContent>
      </w:r>
      <w:r>
        <w:rPr>
          <w:rFonts w:eastAsia="Arial" w:cs="Arial" w:ascii="Arial" w:hAnsi="Arial"/>
          <w:color w:val="161616"/>
          <w:spacing w:val="0"/>
          <w:w w:val="100"/>
          <w:position w:val="0"/>
          <w:sz w:val="22"/>
          <w:szCs w:val="22"/>
        </w:rPr>
        <w:t>D</w:t>
      </w:r>
      <w:r>
        <w:rPr>
          <w:rFonts w:eastAsia="Arial" w:cs="Arial" w:ascii="Arial" w:hAnsi="Arial"/>
          <w:color w:val="161616"/>
          <w:spacing w:val="0"/>
          <w:w w:val="100"/>
          <w:position w:val="0"/>
          <w:sz w:val="22"/>
          <w:szCs w:val="22"/>
        </w:rPr>
        <w:t xml:space="preserve">ITTE </w:t>
      </w:r>
      <w:r>
        <w:rPr>
          <w:rFonts w:eastAsia="Arial" w:cs="Arial" w:ascii="Arial" w:hAnsi="Arial"/>
          <w:color w:val="151515"/>
          <w:spacing w:val="0"/>
          <w:w w:val="100"/>
          <w:position w:val="0"/>
          <w:sz w:val="22"/>
          <w:szCs w:val="22"/>
        </w:rPr>
        <w:t>VARIE</w:t>
      </w:r>
    </w:p>
    <w:p>
      <w:pPr>
        <w:pStyle w:val="Normal"/>
        <w:spacing w:lineRule="exact" w:line="150" w:before="6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20" w:h="16838"/>
          <w:pgMar w:left="1040" w:right="1320" w:header="0" w:top="128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tabs>
          <w:tab w:val="left" w:pos="1240" w:leader="none"/>
          <w:tab w:val="left" w:pos="3920" w:leader="none"/>
        </w:tabs>
        <w:spacing w:lineRule="auto" w:line="240" w:before="31" w:after="0"/>
        <w:ind w:left="122" w:right="0" w:hanging="0"/>
        <w:jc w:val="left"/>
        <w:rPr/>
      </w:pPr>
      <w:r>
        <w:rPr>
          <w:rFonts w:eastAsia="Arial" w:cs="Arial" w:ascii="Arial" w:hAnsi="Arial"/>
          <w:color w:val="1A1A1A"/>
          <w:spacing w:val="0"/>
          <w:w w:val="109"/>
          <w:sz w:val="20"/>
          <w:szCs w:val="20"/>
        </w:rPr>
        <w:t>Oggetto:</w:t>
      </w:r>
      <w:r>
        <w:rPr>
          <w:rFonts w:eastAsia="Arial" w:cs="Arial" w:ascii="Arial" w:hAnsi="Arial"/>
          <w:color w:val="1A1A1A"/>
          <w:spacing w:val="0"/>
          <w:w w:val="100"/>
          <w:sz w:val="20"/>
          <w:szCs w:val="20"/>
        </w:rPr>
        <w:t xml:space="preserve"> </w:t>
      </w:r>
      <w:r>
        <w:rPr>
          <w:rFonts w:eastAsia="Arial" w:cs="Arial" w:ascii="Arial" w:hAnsi="Arial"/>
          <w:color w:val="161616"/>
          <w:spacing w:val="0"/>
          <w:w w:val="100"/>
          <w:sz w:val="20"/>
          <w:szCs w:val="20"/>
        </w:rPr>
        <w:t xml:space="preserve">integrazione indagine di mercato per Global Service </w:t>
      </w:r>
    </w:p>
    <w:p>
      <w:pPr>
        <w:sectPr>
          <w:type w:val="continuous"/>
          <w:pgSz w:w="11920" w:h="16838"/>
          <w:pgMar w:left="1040" w:right="1320" w:header="0" w:top="1280" w:footer="0" w:bottom="280" w:gutter="0"/>
          <w:cols w:num="2" w:equalWidth="false" w:sep="false">
            <w:col w:w="5781" w:space="134"/>
            <w:col w:w="364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120" w:before="6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7" w:before="0" w:after="0"/>
        <w:ind w:left="107" w:right="49" w:firstLine="730"/>
        <w:jc w:val="both"/>
        <w:rPr>
          <w:rFonts w:ascii="Arial" w:hAnsi="Arial" w:eastAsia="Arial" w:cs="Arial"/>
          <w:color w:val="151515"/>
          <w:spacing w:val="0"/>
          <w:w w:val="100"/>
          <w:sz w:val="22"/>
          <w:szCs w:val="22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Ad integrazione dell'indagine di mercato  in oggetto, si precisa che, il materiale di consumo da  fornire deve essere riferito a  circa 300 interventi annui</w:t>
      </w:r>
    </w:p>
    <w:p>
      <w:pPr>
        <w:pStyle w:val="Normal"/>
        <w:spacing w:lineRule="auto" w:line="276" w:before="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15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3794" w:right="0" w:hanging="0"/>
        <w:jc w:val="left"/>
        <w:rPr/>
      </w:pPr>
      <w:r>
        <w:rPr>
          <w:rFonts w:eastAsia="Arial" w:cs="Arial" w:ascii="Arial" w:hAnsi="Arial"/>
          <w:b/>
          <w:bCs/>
          <w:color w:val="131313"/>
          <w:spacing w:val="0"/>
          <w:w w:val="126"/>
          <w:sz w:val="20"/>
          <w:szCs w:val="20"/>
        </w:rPr>
        <w:t>Direttore</w:t>
      </w:r>
      <w:r>
        <w:rPr>
          <w:rFonts w:eastAsia="Arial" w:cs="Arial" w:ascii="Arial" w:hAnsi="Arial"/>
          <w:b/>
          <w:bCs/>
          <w:color w:val="131313"/>
          <w:spacing w:val="27"/>
          <w:w w:val="126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161616"/>
          <w:spacing w:val="0"/>
          <w:w w:val="126"/>
          <w:sz w:val="20"/>
          <w:szCs w:val="20"/>
        </w:rPr>
        <w:t>del</w:t>
      </w:r>
      <w:r>
        <w:rPr>
          <w:rFonts w:eastAsia="Arial" w:cs="Arial" w:ascii="Arial" w:hAnsi="Arial"/>
          <w:b/>
          <w:bCs/>
          <w:color w:val="161616"/>
          <w:spacing w:val="0"/>
          <w:w w:val="126"/>
          <w:sz w:val="20"/>
          <w:szCs w:val="20"/>
        </w:rPr>
        <w:t>la</w:t>
      </w:r>
      <w:r>
        <w:rPr>
          <w:rFonts w:eastAsia="Arial" w:cs="Arial" w:ascii="Arial" w:hAnsi="Arial"/>
          <w:b/>
          <w:bCs/>
          <w:color w:val="161616"/>
          <w:spacing w:val="2"/>
          <w:w w:val="126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181818"/>
          <w:spacing w:val="0"/>
          <w:w w:val="126"/>
          <w:sz w:val="20"/>
          <w:szCs w:val="20"/>
        </w:rPr>
        <w:t xml:space="preserve">U.O.C. </w:t>
      </w:r>
      <w:r>
        <w:rPr>
          <w:rFonts w:eastAsia="Arial" w:cs="Arial" w:ascii="Arial" w:hAnsi="Arial"/>
          <w:b/>
          <w:bCs/>
          <w:color w:val="161616"/>
          <w:spacing w:val="0"/>
          <w:w w:val="126"/>
          <w:sz w:val="20"/>
          <w:szCs w:val="20"/>
        </w:rPr>
        <w:t>Provveditorato</w:t>
      </w:r>
    </w:p>
    <w:p>
      <w:pPr>
        <w:pStyle w:val="Normal"/>
        <w:spacing w:lineRule="exact" w:line="110" w:before="1" w:after="0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auto" w:line="240" w:before="0" w:after="0"/>
        <w:ind w:left="4600" w:right="0" w:hanging="0"/>
        <w:jc w:val="left"/>
        <w:rPr/>
      </w:pPr>
      <w:r>
        <w:rPr/>
        <mc:AlternateContent>
          <mc:Choice Requires="wps">
            <w:drawing>
              <wp:inline distT="0" distB="0" distL="0" distR="0">
                <wp:extent cx="1488440" cy="659130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87880" cy="658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117.1pt;height:51.8pt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</w:r>
    </w:p>
    <w:sectPr>
      <w:type w:val="continuous"/>
      <w:pgSz w:w="11920" w:h="16838"/>
      <w:pgMar w:left="1040" w:right="1320" w:header="0" w:top="128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Contocapftale@arnascivico.it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2017-03-02T11:30:42Z</dcterms:created>
  <dc:language>it-IT</dc:language>
  <dcterms:modified xsi:type="dcterms:W3CDTF">2017-03-02T11:46:46Z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2017-02-24T00:00:00Z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2017-03-02T00:00:00Z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